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3F0E3" w14:textId="77777777" w:rsidR="00442E30" w:rsidRDefault="00442E30" w:rsidP="00442E30">
      <w:pPr>
        <w:pStyle w:val="Heading1"/>
        <w:ind w:left="1440" w:right="19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Edward C. &amp; Ann T. Roberts Foundation</w:t>
      </w:r>
    </w:p>
    <w:p w14:paraId="0E1D11E7" w14:textId="77777777" w:rsidR="00442E30" w:rsidRDefault="00442E30" w:rsidP="00442E30">
      <w:pPr>
        <w:pStyle w:val="Heading1"/>
        <w:ind w:left="1440" w:right="1980"/>
        <w:rPr>
          <w:rFonts w:ascii="Arial" w:hAnsi="Arial"/>
          <w:b w:val="0"/>
          <w:bCs/>
          <w:sz w:val="24"/>
          <w:szCs w:val="24"/>
        </w:rPr>
      </w:pPr>
      <w:r>
        <w:rPr>
          <w:rFonts w:ascii="Arial" w:hAnsi="Arial"/>
          <w:b w:val="0"/>
          <w:bCs/>
          <w:sz w:val="24"/>
          <w:szCs w:val="24"/>
        </w:rPr>
        <w:t>Board Meeting</w:t>
      </w:r>
    </w:p>
    <w:p w14:paraId="20E740BB" w14:textId="50AE29D1" w:rsidR="006209FB" w:rsidRDefault="001B44E7">
      <w:pPr>
        <w:ind w:left="1440" w:right="1980"/>
        <w:jc w:val="center"/>
        <w:rPr>
          <w:rFonts w:ascii="Arial" w:hAnsi="Arial"/>
        </w:rPr>
      </w:pPr>
      <w:r>
        <w:rPr>
          <w:rFonts w:ascii="Arial" w:hAnsi="Arial"/>
        </w:rPr>
        <w:t xml:space="preserve">Tuesday, </w:t>
      </w:r>
      <w:r w:rsidR="00D24546">
        <w:rPr>
          <w:rFonts w:ascii="Arial" w:hAnsi="Arial"/>
        </w:rPr>
        <w:t xml:space="preserve">June </w:t>
      </w:r>
      <w:r w:rsidR="00D408F8">
        <w:rPr>
          <w:rFonts w:ascii="Arial" w:hAnsi="Arial"/>
        </w:rPr>
        <w:t>18</w:t>
      </w:r>
      <w:r w:rsidR="00D24546">
        <w:rPr>
          <w:rFonts w:ascii="Arial" w:hAnsi="Arial"/>
        </w:rPr>
        <w:t>, 20</w:t>
      </w:r>
      <w:r w:rsidR="003B749D">
        <w:rPr>
          <w:rFonts w:ascii="Arial" w:hAnsi="Arial"/>
        </w:rPr>
        <w:t>2</w:t>
      </w:r>
      <w:r w:rsidR="00D408F8">
        <w:rPr>
          <w:rFonts w:ascii="Arial" w:hAnsi="Arial"/>
        </w:rPr>
        <w:t>4</w:t>
      </w:r>
    </w:p>
    <w:p w14:paraId="62AB1D00" w14:textId="6283CE79" w:rsidR="009D5191" w:rsidRDefault="00BC06BE" w:rsidP="009D5191">
      <w:pPr>
        <w:ind w:left="1440" w:right="1980"/>
        <w:jc w:val="center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9D5191">
        <w:rPr>
          <w:rFonts w:ascii="Arial" w:hAnsi="Arial"/>
        </w:rPr>
        <w:t>3:30 p.m. to 6:</w:t>
      </w:r>
      <w:r w:rsidR="00D408F8">
        <w:rPr>
          <w:rFonts w:ascii="Arial" w:hAnsi="Arial"/>
        </w:rPr>
        <w:t>0</w:t>
      </w:r>
      <w:r w:rsidR="009D5191">
        <w:rPr>
          <w:rFonts w:ascii="Arial" w:hAnsi="Arial"/>
        </w:rPr>
        <w:t>0 p.m.</w:t>
      </w:r>
    </w:p>
    <w:p w14:paraId="7281F2F6" w14:textId="3165FAB0" w:rsidR="009D5191" w:rsidRPr="004371D3" w:rsidRDefault="009D5191" w:rsidP="00D232CE">
      <w:pPr>
        <w:pStyle w:val="BlockText"/>
        <w:ind w:right="1980"/>
        <w:rPr>
          <w:color w:val="auto"/>
        </w:rPr>
      </w:pPr>
      <w:r>
        <w:rPr>
          <w:szCs w:val="24"/>
        </w:rPr>
        <w:t xml:space="preserve">  </w:t>
      </w:r>
      <w:r w:rsidR="00D408F8">
        <w:rPr>
          <w:color w:val="auto"/>
        </w:rPr>
        <w:t>Mark Twain Museum Center</w:t>
      </w:r>
      <w:r w:rsidR="00BC06BE" w:rsidRPr="004371D3">
        <w:rPr>
          <w:color w:val="auto"/>
        </w:rPr>
        <w:t xml:space="preserve"> </w:t>
      </w:r>
    </w:p>
    <w:p w14:paraId="75F6CC7F" w14:textId="77777777" w:rsidR="00BC06BE" w:rsidRPr="00BC06BE" w:rsidRDefault="00BC06BE" w:rsidP="00D232CE">
      <w:pPr>
        <w:pStyle w:val="BlockText"/>
        <w:ind w:right="1980"/>
        <w:rPr>
          <w:color w:val="FF0000"/>
        </w:rPr>
      </w:pPr>
    </w:p>
    <w:p w14:paraId="583DFCAF" w14:textId="77777777" w:rsidR="003D3BEB" w:rsidRDefault="003D3BEB" w:rsidP="00F97201">
      <w:pPr>
        <w:pStyle w:val="Heading2"/>
        <w:ind w:right="1980"/>
        <w:jc w:val="left"/>
        <w:rPr>
          <w:rFonts w:ascii="Arial" w:hAnsi="Arial"/>
        </w:rPr>
      </w:pPr>
    </w:p>
    <w:p w14:paraId="5D139825" w14:textId="77777777" w:rsidR="006209FB" w:rsidRDefault="006209FB">
      <w:pPr>
        <w:pStyle w:val="Heading2"/>
        <w:ind w:left="1440" w:right="1980"/>
        <w:rPr>
          <w:rFonts w:ascii="Arial" w:hAnsi="Arial"/>
        </w:rPr>
      </w:pPr>
      <w:r>
        <w:rPr>
          <w:rFonts w:ascii="Arial" w:hAnsi="Arial"/>
        </w:rPr>
        <w:t>AGENDA</w:t>
      </w:r>
    </w:p>
    <w:p w14:paraId="53C0A3B9" w14:textId="77777777" w:rsidR="001E4F30" w:rsidRPr="001E4F30" w:rsidRDefault="001E4F30" w:rsidP="001E4F30"/>
    <w:p w14:paraId="2055D9B5" w14:textId="77777777" w:rsidR="006209FB" w:rsidRPr="00235CF9" w:rsidRDefault="006209FB">
      <w:pPr>
        <w:rPr>
          <w:rFonts w:ascii="Arial" w:hAnsi="Arial"/>
          <w:sz w:val="20"/>
        </w:rPr>
      </w:pPr>
    </w:p>
    <w:p w14:paraId="188DC501" w14:textId="1E1B4835" w:rsidR="00946D9F" w:rsidRPr="00946D9F" w:rsidRDefault="00C925BA" w:rsidP="00946D9F">
      <w:pPr>
        <w:pStyle w:val="EnvelopeReturn"/>
        <w:numPr>
          <w:ilvl w:val="0"/>
          <w:numId w:val="27"/>
        </w:numPr>
        <w:rPr>
          <w:rFonts w:ascii="Arial" w:hAnsi="Arial"/>
          <w:sz w:val="20"/>
        </w:rPr>
      </w:pPr>
      <w:r w:rsidRPr="001E4F30">
        <w:rPr>
          <w:rFonts w:ascii="Arial" w:hAnsi="Arial"/>
          <w:sz w:val="20"/>
        </w:rPr>
        <w:t>Welcome</w:t>
      </w:r>
      <w:r w:rsidR="001B1BA2" w:rsidRPr="001E4F30">
        <w:rPr>
          <w:rFonts w:ascii="Arial" w:hAnsi="Arial"/>
          <w:sz w:val="20"/>
        </w:rPr>
        <w:tab/>
      </w:r>
      <w:r w:rsidR="001B1BA2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480D14" w:rsidRPr="001E4F30">
        <w:rPr>
          <w:rFonts w:ascii="Arial" w:hAnsi="Arial"/>
          <w:sz w:val="20"/>
        </w:rPr>
        <w:tab/>
      </w:r>
      <w:r w:rsidR="00BF3412">
        <w:rPr>
          <w:rFonts w:ascii="Arial" w:hAnsi="Arial"/>
          <w:sz w:val="20"/>
        </w:rPr>
        <w:t>Carrie</w:t>
      </w:r>
    </w:p>
    <w:p w14:paraId="11CB7F73" w14:textId="77777777" w:rsidR="00480D14" w:rsidRPr="00235CF9" w:rsidRDefault="00480D14" w:rsidP="00235CF9">
      <w:pPr>
        <w:pStyle w:val="EnvelopeReturn"/>
        <w:ind w:left="720"/>
        <w:rPr>
          <w:rFonts w:ascii="Arial" w:hAnsi="Arial"/>
          <w:sz w:val="20"/>
        </w:rPr>
      </w:pPr>
    </w:p>
    <w:p w14:paraId="46E50836" w14:textId="59CC0FA2" w:rsidR="00946D9F" w:rsidRPr="00A25589" w:rsidRDefault="00946D9F" w:rsidP="00946D9F">
      <w:pPr>
        <w:pStyle w:val="EnvelopeReturn"/>
        <w:numPr>
          <w:ilvl w:val="0"/>
          <w:numId w:val="27"/>
        </w:numPr>
        <w:rPr>
          <w:rFonts w:ascii="Arial" w:hAnsi="Arial"/>
          <w:color w:val="auto"/>
          <w:sz w:val="20"/>
        </w:rPr>
      </w:pPr>
      <w:r w:rsidRPr="00A25589">
        <w:rPr>
          <w:rFonts w:ascii="Arial" w:hAnsi="Arial"/>
          <w:color w:val="auto"/>
          <w:sz w:val="20"/>
        </w:rPr>
        <w:t xml:space="preserve">Approval of Minutes of </w:t>
      </w:r>
      <w:r w:rsidR="00D24546" w:rsidRPr="00A25589">
        <w:rPr>
          <w:rFonts w:ascii="Arial" w:hAnsi="Arial"/>
          <w:color w:val="auto"/>
          <w:sz w:val="20"/>
        </w:rPr>
        <w:t xml:space="preserve">March </w:t>
      </w:r>
      <w:r w:rsidR="00D408F8">
        <w:rPr>
          <w:rFonts w:ascii="Arial" w:hAnsi="Arial"/>
          <w:color w:val="auto"/>
          <w:sz w:val="20"/>
        </w:rPr>
        <w:t>19</w:t>
      </w:r>
      <w:r w:rsidR="00D24546" w:rsidRPr="00A25589">
        <w:rPr>
          <w:rFonts w:ascii="Arial" w:hAnsi="Arial"/>
          <w:color w:val="auto"/>
          <w:sz w:val="20"/>
        </w:rPr>
        <w:t>, 20</w:t>
      </w:r>
      <w:r w:rsidR="003B749D">
        <w:rPr>
          <w:rFonts w:ascii="Arial" w:hAnsi="Arial"/>
          <w:color w:val="auto"/>
          <w:sz w:val="20"/>
        </w:rPr>
        <w:t>2</w:t>
      </w:r>
      <w:r w:rsidR="00D408F8">
        <w:rPr>
          <w:rFonts w:ascii="Arial" w:hAnsi="Arial"/>
          <w:color w:val="auto"/>
          <w:sz w:val="20"/>
        </w:rPr>
        <w:t>4</w:t>
      </w:r>
      <w:r w:rsidRPr="00A25589">
        <w:rPr>
          <w:rFonts w:ascii="Arial" w:hAnsi="Arial"/>
          <w:color w:val="auto"/>
          <w:sz w:val="20"/>
        </w:rPr>
        <w:t xml:space="preserve"> Meeting</w:t>
      </w:r>
      <w:r w:rsidRPr="00A25589">
        <w:rPr>
          <w:rFonts w:ascii="Arial" w:hAnsi="Arial"/>
          <w:color w:val="auto"/>
          <w:sz w:val="20"/>
        </w:rPr>
        <w:tab/>
      </w:r>
      <w:r w:rsidRPr="00A25589">
        <w:rPr>
          <w:rFonts w:ascii="Arial" w:hAnsi="Arial"/>
          <w:color w:val="auto"/>
          <w:sz w:val="20"/>
        </w:rPr>
        <w:tab/>
      </w:r>
      <w:r w:rsidR="00995898" w:rsidRPr="00A25589">
        <w:rPr>
          <w:rFonts w:ascii="Arial" w:hAnsi="Arial"/>
          <w:color w:val="auto"/>
          <w:sz w:val="20"/>
        </w:rPr>
        <w:t xml:space="preserve"> </w:t>
      </w:r>
      <w:r w:rsidR="00995898" w:rsidRPr="00A25589">
        <w:rPr>
          <w:rFonts w:ascii="Arial" w:hAnsi="Arial"/>
          <w:color w:val="auto"/>
          <w:sz w:val="20"/>
        </w:rPr>
        <w:tab/>
      </w:r>
      <w:r w:rsidR="00BF3412">
        <w:rPr>
          <w:rFonts w:ascii="Arial" w:hAnsi="Arial"/>
          <w:color w:val="auto"/>
          <w:sz w:val="20"/>
        </w:rPr>
        <w:t>Carrie</w:t>
      </w:r>
    </w:p>
    <w:p w14:paraId="5B78EA9D" w14:textId="77777777" w:rsidR="001B1BA2" w:rsidRPr="00235CF9" w:rsidRDefault="001B1BA2" w:rsidP="00235CF9">
      <w:pPr>
        <w:pStyle w:val="EnvelopeReturn"/>
        <w:rPr>
          <w:rFonts w:ascii="Arial" w:hAnsi="Arial"/>
          <w:sz w:val="20"/>
        </w:rPr>
      </w:pPr>
    </w:p>
    <w:p w14:paraId="48CD718F" w14:textId="7FD2B19B" w:rsidR="00946D9F" w:rsidRPr="00235CF9" w:rsidRDefault="00946D9F" w:rsidP="00946D9F">
      <w:pPr>
        <w:numPr>
          <w:ilvl w:val="0"/>
          <w:numId w:val="27"/>
        </w:numPr>
        <w:rPr>
          <w:rFonts w:ascii="Arial" w:hAnsi="Arial"/>
          <w:sz w:val="20"/>
        </w:rPr>
      </w:pPr>
      <w:r w:rsidRPr="00235CF9">
        <w:rPr>
          <w:rFonts w:ascii="Arial" w:hAnsi="Arial"/>
          <w:sz w:val="20"/>
        </w:rPr>
        <w:t>Treasurer’s Report</w:t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Pr="00235CF9">
        <w:rPr>
          <w:rFonts w:ascii="Arial" w:hAnsi="Arial"/>
          <w:sz w:val="20"/>
        </w:rPr>
        <w:tab/>
      </w:r>
      <w:r w:rsidR="004335A1">
        <w:rPr>
          <w:rFonts w:ascii="Arial" w:hAnsi="Arial"/>
          <w:sz w:val="20"/>
        </w:rPr>
        <w:t>Andrew</w:t>
      </w:r>
    </w:p>
    <w:p w14:paraId="0C8A63B4" w14:textId="77777777" w:rsidR="006209FB" w:rsidRPr="00235CF9" w:rsidRDefault="006209FB" w:rsidP="00235CF9">
      <w:pPr>
        <w:rPr>
          <w:rFonts w:ascii="Arial" w:hAnsi="Arial"/>
          <w:sz w:val="20"/>
        </w:rPr>
      </w:pPr>
    </w:p>
    <w:p w14:paraId="1C23C1C2" w14:textId="3093C2A9" w:rsidR="004335A1" w:rsidRPr="00BF3412" w:rsidRDefault="00946D9F" w:rsidP="003B749D">
      <w:pPr>
        <w:pStyle w:val="EnvelopeReturn"/>
        <w:numPr>
          <w:ilvl w:val="0"/>
          <w:numId w:val="27"/>
        </w:numPr>
        <w:rPr>
          <w:rFonts w:ascii="Arial" w:hAnsi="Arial"/>
          <w:color w:val="auto"/>
          <w:sz w:val="20"/>
        </w:rPr>
      </w:pPr>
      <w:r w:rsidRPr="00AE1242">
        <w:rPr>
          <w:rFonts w:ascii="Arial" w:hAnsi="Arial"/>
          <w:color w:val="auto"/>
          <w:sz w:val="20"/>
        </w:rPr>
        <w:t>Investment Committee Report</w:t>
      </w:r>
      <w:r w:rsidRPr="00AE1242">
        <w:rPr>
          <w:rFonts w:ascii="Arial" w:hAnsi="Arial"/>
          <w:color w:val="auto"/>
          <w:sz w:val="20"/>
        </w:rPr>
        <w:tab/>
      </w:r>
      <w:r w:rsidRPr="00AE1242">
        <w:rPr>
          <w:rFonts w:ascii="Arial" w:hAnsi="Arial"/>
          <w:color w:val="auto"/>
          <w:sz w:val="20"/>
        </w:rPr>
        <w:tab/>
      </w:r>
      <w:r w:rsidRPr="00AE1242">
        <w:rPr>
          <w:rFonts w:ascii="Arial" w:hAnsi="Arial"/>
          <w:color w:val="auto"/>
          <w:sz w:val="20"/>
        </w:rPr>
        <w:tab/>
      </w:r>
      <w:r w:rsidRPr="00AE1242">
        <w:rPr>
          <w:rFonts w:ascii="Arial" w:hAnsi="Arial"/>
          <w:color w:val="auto"/>
          <w:sz w:val="20"/>
        </w:rPr>
        <w:tab/>
      </w:r>
      <w:r w:rsidRPr="00AE1242">
        <w:rPr>
          <w:rFonts w:ascii="Arial" w:hAnsi="Arial"/>
          <w:color w:val="auto"/>
          <w:sz w:val="20"/>
        </w:rPr>
        <w:tab/>
      </w:r>
      <w:r w:rsidR="00476013">
        <w:rPr>
          <w:rFonts w:ascii="Arial" w:hAnsi="Arial"/>
          <w:color w:val="auto"/>
          <w:sz w:val="20"/>
        </w:rPr>
        <w:t>Dennis</w:t>
      </w:r>
    </w:p>
    <w:p w14:paraId="3C7C91B8" w14:textId="77777777" w:rsidR="00480D14" w:rsidRPr="00235CF9" w:rsidRDefault="00480D14" w:rsidP="00235CF9">
      <w:pPr>
        <w:ind w:left="1800"/>
        <w:rPr>
          <w:rFonts w:ascii="Arial" w:hAnsi="Arial"/>
          <w:sz w:val="20"/>
        </w:rPr>
      </w:pPr>
    </w:p>
    <w:p w14:paraId="11EF0BE6" w14:textId="2F9F9F11" w:rsidR="00923DC7" w:rsidRDefault="00946D9F" w:rsidP="00BC06BE">
      <w:pPr>
        <w:numPr>
          <w:ilvl w:val="0"/>
          <w:numId w:val="27"/>
        </w:numPr>
        <w:ind w:left="0" w:firstLine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President’s </w:t>
      </w:r>
      <w:r w:rsidR="00235CF9" w:rsidRPr="00235CF9">
        <w:rPr>
          <w:rFonts w:ascii="Arial" w:hAnsi="Arial"/>
          <w:sz w:val="20"/>
        </w:rPr>
        <w:t>Report</w:t>
      </w:r>
      <w:r w:rsidR="00235CF9" w:rsidRPr="00235CF9">
        <w:rPr>
          <w:rFonts w:ascii="Arial" w:hAnsi="Arial"/>
          <w:sz w:val="20"/>
        </w:rPr>
        <w:tab/>
      </w:r>
      <w:r w:rsidR="00235CF9" w:rsidRPr="00235CF9">
        <w:rPr>
          <w:rFonts w:ascii="Arial" w:hAnsi="Arial"/>
          <w:sz w:val="20"/>
        </w:rPr>
        <w:tab/>
      </w:r>
      <w:r w:rsidR="00235CF9" w:rsidRPr="00235CF9">
        <w:rPr>
          <w:rFonts w:ascii="Arial" w:hAnsi="Arial"/>
          <w:sz w:val="20"/>
        </w:rPr>
        <w:tab/>
      </w:r>
      <w:r w:rsidR="00235CF9" w:rsidRPr="00235CF9">
        <w:rPr>
          <w:rFonts w:ascii="Arial" w:hAnsi="Arial"/>
          <w:sz w:val="20"/>
        </w:rPr>
        <w:tab/>
      </w:r>
      <w:r w:rsidR="00235CF9" w:rsidRPr="00235CF9">
        <w:rPr>
          <w:rFonts w:ascii="Arial" w:hAnsi="Arial"/>
          <w:sz w:val="20"/>
        </w:rPr>
        <w:tab/>
      </w:r>
      <w:r w:rsidR="00235CF9" w:rsidRPr="00235CF9">
        <w:rPr>
          <w:rFonts w:ascii="Arial" w:hAnsi="Arial"/>
          <w:sz w:val="20"/>
        </w:rPr>
        <w:tab/>
      </w:r>
      <w:r w:rsidR="00BF3412">
        <w:rPr>
          <w:rFonts w:ascii="Arial" w:hAnsi="Arial"/>
          <w:sz w:val="20"/>
        </w:rPr>
        <w:t>Carrie</w:t>
      </w:r>
    </w:p>
    <w:p w14:paraId="5BFB8AB0" w14:textId="448717F5" w:rsidR="008C03C4" w:rsidRDefault="00476013" w:rsidP="00D408F8">
      <w:pPr>
        <w:ind w:left="990"/>
        <w:rPr>
          <w:rFonts w:ascii="Arial" w:hAnsi="Arial"/>
          <w:sz w:val="20"/>
        </w:rPr>
      </w:pPr>
      <w:r>
        <w:rPr>
          <w:rFonts w:ascii="Arial" w:hAnsi="Arial"/>
          <w:sz w:val="20"/>
        </w:rPr>
        <w:t>Candidate for board</w:t>
      </w:r>
      <w:r w:rsidR="00D408F8">
        <w:rPr>
          <w:rFonts w:ascii="Arial" w:hAnsi="Arial"/>
          <w:sz w:val="20"/>
        </w:rPr>
        <w:t xml:space="preserve"> – Amy Sailor</w:t>
      </w:r>
    </w:p>
    <w:p w14:paraId="3F36CBA9" w14:textId="1157B4B9" w:rsidR="002C2C73" w:rsidRDefault="002C2C73" w:rsidP="00D408F8">
      <w:pPr>
        <w:ind w:left="990"/>
        <w:rPr>
          <w:rFonts w:ascii="Arial" w:hAnsi="Arial"/>
          <w:sz w:val="20"/>
        </w:rPr>
      </w:pPr>
      <w:r>
        <w:rPr>
          <w:rFonts w:ascii="Arial" w:hAnsi="Arial"/>
          <w:sz w:val="20"/>
        </w:rPr>
        <w:t>Additional candidates and Arts Representative</w:t>
      </w:r>
    </w:p>
    <w:p w14:paraId="0B3F3963" w14:textId="419B6913" w:rsidR="00D03220" w:rsidRDefault="00D03220" w:rsidP="00D408F8">
      <w:pPr>
        <w:ind w:left="990"/>
        <w:rPr>
          <w:rFonts w:ascii="Arial" w:hAnsi="Arial"/>
          <w:sz w:val="20"/>
        </w:rPr>
      </w:pPr>
      <w:r>
        <w:rPr>
          <w:rFonts w:ascii="Arial" w:hAnsi="Arial"/>
          <w:sz w:val="20"/>
        </w:rPr>
        <w:t>Board Terms</w:t>
      </w:r>
    </w:p>
    <w:p w14:paraId="427ACE65" w14:textId="77777777" w:rsidR="0069118B" w:rsidRPr="00946D9F" w:rsidRDefault="003F02A3" w:rsidP="00BC06BE">
      <w:pPr>
        <w:ind w:firstLine="360"/>
        <w:rPr>
          <w:rFonts w:ascii="Arial" w:hAnsi="Arial"/>
          <w:sz w:val="20"/>
        </w:rPr>
      </w:pPr>
      <w:r w:rsidRPr="00946D9F">
        <w:rPr>
          <w:rFonts w:ascii="Arial" w:hAnsi="Arial"/>
          <w:sz w:val="20"/>
        </w:rPr>
        <w:tab/>
      </w:r>
      <w:r w:rsidRPr="00946D9F">
        <w:rPr>
          <w:rFonts w:ascii="Arial" w:hAnsi="Arial"/>
          <w:sz w:val="20"/>
        </w:rPr>
        <w:tab/>
      </w:r>
      <w:r w:rsidRPr="00946D9F">
        <w:rPr>
          <w:rFonts w:ascii="Arial" w:hAnsi="Arial"/>
          <w:sz w:val="20"/>
        </w:rPr>
        <w:tab/>
      </w:r>
      <w:r w:rsidRPr="00946D9F">
        <w:rPr>
          <w:rFonts w:ascii="Arial" w:hAnsi="Arial"/>
          <w:sz w:val="20"/>
        </w:rPr>
        <w:tab/>
      </w:r>
      <w:r w:rsidRPr="00946D9F">
        <w:rPr>
          <w:rFonts w:ascii="Arial" w:hAnsi="Arial"/>
          <w:sz w:val="20"/>
        </w:rPr>
        <w:tab/>
      </w:r>
    </w:p>
    <w:p w14:paraId="736259DE" w14:textId="72838ADF" w:rsidR="00BC06BE" w:rsidRPr="00550094" w:rsidRDefault="00946D9F" w:rsidP="00550094">
      <w:pPr>
        <w:numPr>
          <w:ilvl w:val="0"/>
          <w:numId w:val="27"/>
        </w:numPr>
        <w:ind w:left="0" w:firstLine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Executive Director’s Report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Lisa</w:t>
      </w:r>
    </w:p>
    <w:p w14:paraId="6D3E1732" w14:textId="65B511E1" w:rsidR="00C87A06" w:rsidRDefault="00C87A06" w:rsidP="00BC06BE">
      <w:pPr>
        <w:ind w:left="1080" w:hanging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Joyce C.</w:t>
      </w:r>
      <w:r w:rsidR="00F669D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Willis Fund Update</w:t>
      </w:r>
    </w:p>
    <w:p w14:paraId="0A38E869" w14:textId="77777777" w:rsidR="00BC06BE" w:rsidRDefault="00933844" w:rsidP="00BC06BE">
      <w:pPr>
        <w:ind w:left="1080" w:hanging="720"/>
        <w:rPr>
          <w:rFonts w:ascii="Arial" w:hAnsi="Arial"/>
          <w:color w:val="auto"/>
          <w:sz w:val="20"/>
        </w:rPr>
      </w:pPr>
      <w:r w:rsidRPr="004371D3">
        <w:rPr>
          <w:rFonts w:ascii="Arial" w:hAnsi="Arial"/>
          <w:color w:val="auto"/>
          <w:sz w:val="20"/>
        </w:rPr>
        <w:tab/>
        <w:t>Grantee Updates</w:t>
      </w:r>
      <w:r w:rsidR="00A25589" w:rsidRPr="004371D3">
        <w:rPr>
          <w:rFonts w:ascii="Arial" w:hAnsi="Arial"/>
          <w:color w:val="auto"/>
          <w:sz w:val="20"/>
        </w:rPr>
        <w:t xml:space="preserve"> and Inquiries</w:t>
      </w:r>
    </w:p>
    <w:p w14:paraId="3BE043E5" w14:textId="7D9765E5" w:rsidR="00D3319B" w:rsidRPr="00550094" w:rsidRDefault="00D3319B" w:rsidP="00BC06BE">
      <w:pPr>
        <w:ind w:left="1080" w:hanging="720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 w:rsidRPr="00550094">
        <w:rPr>
          <w:rFonts w:ascii="Arial" w:hAnsi="Arial" w:cs="Arial"/>
          <w:color w:val="1D2228"/>
          <w:sz w:val="20"/>
          <w:shd w:val="clear" w:color="auto" w:fill="FFFFFF"/>
        </w:rPr>
        <w:t>Artists of Color Accelerate Fellowship</w:t>
      </w:r>
    </w:p>
    <w:p w14:paraId="64221FE9" w14:textId="681F0CBF" w:rsidR="00553C8D" w:rsidRDefault="003B749D" w:rsidP="00BC06BE">
      <w:pPr>
        <w:ind w:left="1080"/>
        <w:rPr>
          <w:rFonts w:ascii="Arial" w:hAnsi="Arial"/>
          <w:color w:val="auto"/>
          <w:sz w:val="20"/>
        </w:rPr>
      </w:pPr>
      <w:r w:rsidRPr="004371D3">
        <w:rPr>
          <w:rFonts w:ascii="Arial" w:hAnsi="Arial"/>
          <w:color w:val="auto"/>
          <w:sz w:val="20"/>
        </w:rPr>
        <w:t>Annual Report</w:t>
      </w:r>
      <w:r w:rsidR="00BF3412" w:rsidRPr="004371D3">
        <w:rPr>
          <w:rFonts w:ascii="Arial" w:hAnsi="Arial"/>
          <w:color w:val="auto"/>
          <w:sz w:val="20"/>
        </w:rPr>
        <w:t xml:space="preserve"> </w:t>
      </w:r>
    </w:p>
    <w:p w14:paraId="6169632A" w14:textId="211A67C3" w:rsidR="00D408F8" w:rsidRPr="004371D3" w:rsidRDefault="00D408F8" w:rsidP="00BC06BE">
      <w:pPr>
        <w:ind w:left="1080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Board Member Folder</w:t>
      </w:r>
    </w:p>
    <w:p w14:paraId="74FC69CC" w14:textId="2E6A84C5" w:rsidR="00933844" w:rsidRPr="004371D3" w:rsidRDefault="00BF3412" w:rsidP="00476013">
      <w:pPr>
        <w:ind w:left="360"/>
        <w:rPr>
          <w:rFonts w:ascii="Arial" w:hAnsi="Arial"/>
          <w:color w:val="auto"/>
          <w:sz w:val="20"/>
        </w:rPr>
      </w:pPr>
      <w:r w:rsidRPr="004371D3">
        <w:rPr>
          <w:rFonts w:ascii="Arial" w:hAnsi="Arial"/>
          <w:color w:val="auto"/>
          <w:sz w:val="20"/>
        </w:rPr>
        <w:tab/>
      </w:r>
      <w:r w:rsidRPr="004371D3">
        <w:rPr>
          <w:rFonts w:ascii="Arial" w:hAnsi="Arial"/>
          <w:color w:val="auto"/>
          <w:sz w:val="20"/>
        </w:rPr>
        <w:tab/>
      </w:r>
      <w:r w:rsidR="00D40983" w:rsidRPr="004371D3">
        <w:rPr>
          <w:rFonts w:ascii="Arial" w:hAnsi="Arial"/>
          <w:color w:val="auto"/>
          <w:sz w:val="20"/>
        </w:rPr>
        <w:tab/>
      </w:r>
      <w:r w:rsidR="00D40983" w:rsidRPr="004371D3">
        <w:rPr>
          <w:rFonts w:ascii="Arial" w:hAnsi="Arial"/>
          <w:color w:val="auto"/>
          <w:sz w:val="20"/>
        </w:rPr>
        <w:tab/>
      </w:r>
      <w:r w:rsidR="00933844" w:rsidRPr="004371D3">
        <w:rPr>
          <w:rFonts w:ascii="Arial" w:hAnsi="Arial"/>
          <w:color w:val="auto"/>
          <w:sz w:val="20"/>
        </w:rPr>
        <w:t xml:space="preserve"> </w:t>
      </w:r>
    </w:p>
    <w:p w14:paraId="0AE88003" w14:textId="7EC9F5D1" w:rsidR="00652105" w:rsidRPr="0049019E" w:rsidRDefault="00946D9F" w:rsidP="00D408F8">
      <w:pPr>
        <w:numPr>
          <w:ilvl w:val="0"/>
          <w:numId w:val="27"/>
        </w:numPr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Requests for Funding</w:t>
      </w:r>
    </w:p>
    <w:p w14:paraId="5AB248AE" w14:textId="6CF33C8A" w:rsidR="00DC3530" w:rsidRPr="0049019E" w:rsidRDefault="00D408F8" w:rsidP="00BC06BE">
      <w:pPr>
        <w:ind w:left="720" w:firstLine="360"/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1</w:t>
      </w:r>
      <w:r w:rsidR="00DC3530" w:rsidRPr="0049019E">
        <w:rPr>
          <w:rFonts w:ascii="Arial" w:hAnsi="Arial"/>
          <w:color w:val="auto"/>
          <w:sz w:val="20"/>
        </w:rPr>
        <w:t xml:space="preserve">.  </w:t>
      </w:r>
      <w:r w:rsidR="00652105" w:rsidRPr="0049019E">
        <w:rPr>
          <w:rFonts w:ascii="Arial" w:hAnsi="Arial"/>
          <w:color w:val="auto"/>
          <w:sz w:val="20"/>
        </w:rPr>
        <w:t>CREC/GHAA</w:t>
      </w:r>
      <w:r w:rsidR="00DC3530" w:rsidRPr="0049019E">
        <w:rPr>
          <w:rFonts w:ascii="Arial" w:hAnsi="Arial"/>
          <w:color w:val="auto"/>
          <w:sz w:val="20"/>
        </w:rPr>
        <w:tab/>
      </w:r>
      <w:r w:rsidR="00DC3530" w:rsidRPr="0049019E">
        <w:rPr>
          <w:rFonts w:ascii="Arial" w:hAnsi="Arial"/>
          <w:color w:val="auto"/>
          <w:sz w:val="20"/>
        </w:rPr>
        <w:tab/>
      </w:r>
      <w:r w:rsidR="00DC3530" w:rsidRPr="0049019E">
        <w:rPr>
          <w:rFonts w:ascii="Arial" w:hAnsi="Arial"/>
          <w:color w:val="auto"/>
          <w:sz w:val="20"/>
        </w:rPr>
        <w:tab/>
      </w:r>
      <w:r w:rsidR="00DC3530" w:rsidRPr="0049019E">
        <w:rPr>
          <w:rFonts w:ascii="Arial" w:hAnsi="Arial"/>
          <w:color w:val="auto"/>
          <w:sz w:val="20"/>
        </w:rPr>
        <w:tab/>
      </w:r>
      <w:r w:rsidR="00C46EB0" w:rsidRPr="0049019E">
        <w:rPr>
          <w:rFonts w:ascii="Arial" w:hAnsi="Arial"/>
          <w:color w:val="auto"/>
          <w:sz w:val="20"/>
        </w:rPr>
        <w:tab/>
      </w:r>
      <w:r w:rsidR="004371D3" w:rsidRPr="0049019E">
        <w:rPr>
          <w:rFonts w:ascii="Arial" w:hAnsi="Arial"/>
          <w:color w:val="auto"/>
          <w:sz w:val="20"/>
        </w:rPr>
        <w:t xml:space="preserve"> </w:t>
      </w:r>
      <w:r w:rsidR="00F669D5" w:rsidRPr="0049019E">
        <w:rPr>
          <w:rFonts w:ascii="Arial" w:hAnsi="Arial"/>
          <w:color w:val="auto"/>
          <w:sz w:val="20"/>
        </w:rPr>
        <w:tab/>
      </w:r>
      <w:r w:rsidR="00DC3530" w:rsidRPr="0049019E">
        <w:rPr>
          <w:rFonts w:ascii="Arial" w:hAnsi="Arial"/>
          <w:color w:val="auto"/>
          <w:sz w:val="20"/>
        </w:rPr>
        <w:t>$</w:t>
      </w:r>
      <w:r w:rsidRPr="0049019E">
        <w:rPr>
          <w:rFonts w:ascii="Arial" w:hAnsi="Arial"/>
          <w:color w:val="auto"/>
          <w:sz w:val="20"/>
        </w:rPr>
        <w:t xml:space="preserve">  7,500</w:t>
      </w:r>
    </w:p>
    <w:p w14:paraId="3D99E14D" w14:textId="3E48C70A" w:rsidR="00652105" w:rsidRPr="0049019E" w:rsidRDefault="00D408F8" w:rsidP="00652105">
      <w:pPr>
        <w:ind w:left="720" w:firstLine="360"/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2</w:t>
      </w:r>
      <w:r w:rsidR="00652105" w:rsidRPr="0049019E">
        <w:rPr>
          <w:rFonts w:ascii="Arial" w:hAnsi="Arial"/>
          <w:color w:val="auto"/>
          <w:sz w:val="20"/>
        </w:rPr>
        <w:t xml:space="preserve">.  CT </w:t>
      </w:r>
      <w:r w:rsidR="0049019E" w:rsidRPr="0049019E">
        <w:rPr>
          <w:rFonts w:ascii="Arial" w:hAnsi="Arial"/>
          <w:color w:val="auto"/>
          <w:sz w:val="20"/>
        </w:rPr>
        <w:t>Museum for Culture &amp; History</w:t>
      </w:r>
      <w:r w:rsidR="004371D3" w:rsidRPr="0049019E">
        <w:rPr>
          <w:rFonts w:ascii="Arial" w:hAnsi="Arial"/>
          <w:color w:val="auto"/>
          <w:sz w:val="20"/>
        </w:rPr>
        <w:tab/>
      </w:r>
      <w:r w:rsidR="004371D3" w:rsidRPr="0049019E">
        <w:rPr>
          <w:rFonts w:ascii="Arial" w:hAnsi="Arial"/>
          <w:color w:val="auto"/>
          <w:sz w:val="20"/>
        </w:rPr>
        <w:tab/>
        <w:t xml:space="preserve">           </w:t>
      </w:r>
      <w:r w:rsidR="00F669D5" w:rsidRPr="0049019E">
        <w:rPr>
          <w:rFonts w:ascii="Arial" w:hAnsi="Arial"/>
          <w:color w:val="auto"/>
          <w:sz w:val="20"/>
        </w:rPr>
        <w:tab/>
      </w:r>
      <w:r w:rsidR="00F669D5" w:rsidRPr="0049019E">
        <w:rPr>
          <w:rFonts w:ascii="Arial" w:hAnsi="Arial"/>
          <w:color w:val="auto"/>
          <w:sz w:val="20"/>
        </w:rPr>
        <w:tab/>
      </w:r>
      <w:r w:rsidR="004371D3" w:rsidRPr="0049019E">
        <w:rPr>
          <w:rFonts w:ascii="Arial" w:hAnsi="Arial"/>
          <w:color w:val="auto"/>
          <w:sz w:val="20"/>
        </w:rPr>
        <w:t>$10,000</w:t>
      </w:r>
    </w:p>
    <w:p w14:paraId="2983DFAF" w14:textId="22F96602" w:rsidR="0049019E" w:rsidRPr="0049019E" w:rsidRDefault="0049019E" w:rsidP="00652105">
      <w:pPr>
        <w:ind w:left="720" w:firstLine="360"/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3.  Hart</w:t>
      </w:r>
      <w:r w:rsidR="00C77E16">
        <w:rPr>
          <w:rFonts w:ascii="Arial" w:hAnsi="Arial"/>
          <w:color w:val="auto"/>
          <w:sz w:val="20"/>
        </w:rPr>
        <w:t>B</w:t>
      </w:r>
      <w:r w:rsidRPr="0049019E">
        <w:rPr>
          <w:rFonts w:ascii="Arial" w:hAnsi="Arial"/>
          <w:color w:val="auto"/>
          <w:sz w:val="20"/>
        </w:rPr>
        <w:t>eat Ensemble</w:t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  <w:t>$15,000</w:t>
      </w:r>
    </w:p>
    <w:p w14:paraId="79179D07" w14:textId="04F749E8" w:rsidR="00155F93" w:rsidRPr="0049019E" w:rsidRDefault="00D408F8" w:rsidP="00652105">
      <w:pPr>
        <w:ind w:left="720" w:firstLine="360"/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3</w:t>
      </w:r>
      <w:r w:rsidR="00652105" w:rsidRPr="0049019E">
        <w:rPr>
          <w:rFonts w:ascii="Arial" w:hAnsi="Arial"/>
          <w:color w:val="auto"/>
          <w:sz w:val="20"/>
        </w:rPr>
        <w:t xml:space="preserve">.  </w:t>
      </w:r>
      <w:r w:rsidR="006D52DC" w:rsidRPr="0049019E">
        <w:rPr>
          <w:rFonts w:ascii="Arial" w:hAnsi="Arial"/>
          <w:color w:val="auto"/>
          <w:sz w:val="20"/>
        </w:rPr>
        <w:t>Hartford Performs</w:t>
      </w:r>
      <w:r w:rsidR="00155F93" w:rsidRPr="0049019E">
        <w:rPr>
          <w:rFonts w:ascii="Arial" w:hAnsi="Arial"/>
          <w:color w:val="auto"/>
          <w:sz w:val="20"/>
        </w:rPr>
        <w:tab/>
      </w:r>
      <w:r w:rsidR="00155F93" w:rsidRPr="0049019E">
        <w:rPr>
          <w:rFonts w:ascii="Arial" w:hAnsi="Arial"/>
          <w:color w:val="auto"/>
          <w:sz w:val="20"/>
        </w:rPr>
        <w:tab/>
      </w:r>
      <w:r w:rsidR="00155F93" w:rsidRPr="0049019E">
        <w:rPr>
          <w:rFonts w:ascii="Arial" w:hAnsi="Arial"/>
          <w:color w:val="auto"/>
          <w:sz w:val="20"/>
        </w:rPr>
        <w:tab/>
      </w:r>
      <w:r w:rsidR="004371D3" w:rsidRPr="0049019E">
        <w:rPr>
          <w:rFonts w:ascii="Arial" w:hAnsi="Arial"/>
          <w:color w:val="auto"/>
          <w:sz w:val="20"/>
        </w:rPr>
        <w:t xml:space="preserve">            </w:t>
      </w:r>
      <w:r w:rsidR="00F669D5" w:rsidRPr="0049019E">
        <w:rPr>
          <w:rFonts w:ascii="Arial" w:hAnsi="Arial"/>
          <w:color w:val="auto"/>
          <w:sz w:val="20"/>
        </w:rPr>
        <w:tab/>
      </w:r>
      <w:r w:rsidR="00F669D5" w:rsidRPr="0049019E">
        <w:rPr>
          <w:rFonts w:ascii="Arial" w:hAnsi="Arial"/>
          <w:color w:val="auto"/>
          <w:sz w:val="20"/>
        </w:rPr>
        <w:tab/>
      </w:r>
      <w:r w:rsidR="006D52DC" w:rsidRPr="0049019E">
        <w:rPr>
          <w:rFonts w:ascii="Arial" w:hAnsi="Arial"/>
          <w:color w:val="auto"/>
          <w:sz w:val="20"/>
        </w:rPr>
        <w:t>$10</w:t>
      </w:r>
      <w:r w:rsidR="00155F93" w:rsidRPr="0049019E">
        <w:rPr>
          <w:rFonts w:ascii="Arial" w:hAnsi="Arial"/>
          <w:color w:val="auto"/>
          <w:sz w:val="20"/>
        </w:rPr>
        <w:t>,000</w:t>
      </w:r>
    </w:p>
    <w:p w14:paraId="29E0F92C" w14:textId="727BEE8A" w:rsidR="009D5191" w:rsidRPr="0049019E" w:rsidRDefault="00D408F8" w:rsidP="00652105">
      <w:pPr>
        <w:ind w:left="360" w:firstLine="720"/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4</w:t>
      </w:r>
      <w:r w:rsidR="00652105" w:rsidRPr="0049019E">
        <w:rPr>
          <w:rFonts w:ascii="Arial" w:hAnsi="Arial"/>
          <w:color w:val="auto"/>
          <w:sz w:val="20"/>
        </w:rPr>
        <w:t xml:space="preserve">.  </w:t>
      </w:r>
      <w:r w:rsidR="006D52DC" w:rsidRPr="0049019E">
        <w:rPr>
          <w:rFonts w:ascii="Arial" w:hAnsi="Arial"/>
          <w:color w:val="auto"/>
          <w:sz w:val="20"/>
        </w:rPr>
        <w:t>Hartford Symphony Orchestra</w:t>
      </w:r>
      <w:r w:rsidR="00166A74" w:rsidRPr="0049019E">
        <w:rPr>
          <w:rFonts w:ascii="Arial" w:hAnsi="Arial"/>
          <w:color w:val="auto"/>
          <w:sz w:val="20"/>
        </w:rPr>
        <w:tab/>
      </w:r>
      <w:r w:rsidR="00166A74" w:rsidRPr="0049019E">
        <w:rPr>
          <w:rFonts w:ascii="Arial" w:hAnsi="Arial"/>
          <w:color w:val="auto"/>
          <w:sz w:val="20"/>
        </w:rPr>
        <w:tab/>
      </w:r>
      <w:r w:rsidR="004371D3" w:rsidRPr="0049019E">
        <w:rPr>
          <w:rFonts w:ascii="Arial" w:hAnsi="Arial"/>
          <w:color w:val="auto"/>
          <w:sz w:val="20"/>
        </w:rPr>
        <w:t xml:space="preserve">            </w:t>
      </w:r>
      <w:r w:rsidR="00F669D5" w:rsidRPr="0049019E">
        <w:rPr>
          <w:rFonts w:ascii="Arial" w:hAnsi="Arial"/>
          <w:color w:val="auto"/>
          <w:sz w:val="20"/>
        </w:rPr>
        <w:tab/>
      </w:r>
      <w:r w:rsidR="00F669D5" w:rsidRPr="0049019E">
        <w:rPr>
          <w:rFonts w:ascii="Arial" w:hAnsi="Arial"/>
          <w:color w:val="auto"/>
          <w:sz w:val="20"/>
        </w:rPr>
        <w:tab/>
      </w:r>
      <w:r w:rsidR="006D52DC" w:rsidRPr="0049019E">
        <w:rPr>
          <w:rFonts w:ascii="Arial" w:hAnsi="Arial"/>
          <w:color w:val="auto"/>
          <w:sz w:val="20"/>
        </w:rPr>
        <w:t>$25,0</w:t>
      </w:r>
      <w:r w:rsidR="00166A74" w:rsidRPr="0049019E">
        <w:rPr>
          <w:rFonts w:ascii="Arial" w:hAnsi="Arial"/>
          <w:color w:val="auto"/>
          <w:sz w:val="20"/>
        </w:rPr>
        <w:t>00</w:t>
      </w:r>
    </w:p>
    <w:p w14:paraId="78E7A355" w14:textId="759F709A" w:rsidR="00D24546" w:rsidRPr="0049019E" w:rsidRDefault="00D408F8" w:rsidP="00D408F8">
      <w:pPr>
        <w:ind w:left="720" w:firstLine="360"/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>5</w:t>
      </w:r>
      <w:r w:rsidR="00DC3530" w:rsidRPr="0049019E">
        <w:rPr>
          <w:rFonts w:ascii="Arial" w:hAnsi="Arial"/>
          <w:color w:val="auto"/>
          <w:sz w:val="20"/>
        </w:rPr>
        <w:t xml:space="preserve">.  </w:t>
      </w:r>
      <w:r w:rsidR="00652105" w:rsidRPr="0049019E">
        <w:rPr>
          <w:rFonts w:ascii="Arial" w:hAnsi="Arial"/>
          <w:color w:val="auto"/>
          <w:sz w:val="20"/>
        </w:rPr>
        <w:t>Night Fall</w:t>
      </w:r>
      <w:r w:rsidR="00DC3530" w:rsidRPr="0049019E">
        <w:rPr>
          <w:rFonts w:ascii="Arial" w:hAnsi="Arial"/>
          <w:color w:val="auto"/>
          <w:sz w:val="20"/>
        </w:rPr>
        <w:tab/>
      </w:r>
      <w:r w:rsidR="00DC3530" w:rsidRPr="0049019E">
        <w:rPr>
          <w:rFonts w:ascii="Arial" w:hAnsi="Arial"/>
          <w:color w:val="auto"/>
          <w:sz w:val="20"/>
        </w:rPr>
        <w:tab/>
      </w:r>
      <w:r w:rsidR="00DC3530" w:rsidRPr="0049019E">
        <w:rPr>
          <w:rFonts w:ascii="Arial" w:hAnsi="Arial"/>
          <w:color w:val="auto"/>
          <w:sz w:val="20"/>
        </w:rPr>
        <w:tab/>
      </w:r>
      <w:r w:rsidR="00DC3530" w:rsidRPr="0049019E">
        <w:rPr>
          <w:rFonts w:ascii="Arial" w:hAnsi="Arial"/>
          <w:color w:val="auto"/>
          <w:sz w:val="20"/>
        </w:rPr>
        <w:tab/>
      </w:r>
      <w:r w:rsidR="004371D3" w:rsidRPr="0049019E">
        <w:rPr>
          <w:rFonts w:ascii="Arial" w:hAnsi="Arial"/>
          <w:color w:val="auto"/>
          <w:sz w:val="20"/>
        </w:rPr>
        <w:t xml:space="preserve">            </w:t>
      </w:r>
      <w:r w:rsidR="00F669D5" w:rsidRPr="0049019E">
        <w:rPr>
          <w:rFonts w:ascii="Arial" w:hAnsi="Arial"/>
          <w:color w:val="auto"/>
          <w:sz w:val="20"/>
        </w:rPr>
        <w:tab/>
      </w:r>
      <w:r w:rsidR="00F669D5" w:rsidRPr="0049019E">
        <w:rPr>
          <w:rFonts w:ascii="Arial" w:hAnsi="Arial"/>
          <w:color w:val="auto"/>
          <w:sz w:val="20"/>
        </w:rPr>
        <w:tab/>
      </w:r>
      <w:r w:rsidR="00DC3530" w:rsidRPr="0049019E">
        <w:rPr>
          <w:rFonts w:ascii="Arial" w:hAnsi="Arial"/>
          <w:color w:val="auto"/>
          <w:sz w:val="20"/>
        </w:rPr>
        <w:t>$1</w:t>
      </w:r>
      <w:r w:rsidR="004371D3" w:rsidRPr="0049019E">
        <w:rPr>
          <w:rFonts w:ascii="Arial" w:hAnsi="Arial"/>
          <w:color w:val="auto"/>
          <w:sz w:val="20"/>
        </w:rPr>
        <w:t>5</w:t>
      </w:r>
      <w:r w:rsidR="00DC3530" w:rsidRPr="0049019E">
        <w:rPr>
          <w:rFonts w:ascii="Arial" w:hAnsi="Arial"/>
          <w:color w:val="auto"/>
          <w:sz w:val="20"/>
        </w:rPr>
        <w:t>,000</w:t>
      </w:r>
    </w:p>
    <w:p w14:paraId="505D4274" w14:textId="53CE4C78" w:rsidR="00D51473" w:rsidRPr="0049019E" w:rsidRDefault="00D408F8" w:rsidP="00D51473">
      <w:pPr>
        <w:ind w:left="720" w:firstLine="360"/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 xml:space="preserve">6.  </w:t>
      </w:r>
      <w:r w:rsidR="00652105" w:rsidRPr="0049019E">
        <w:rPr>
          <w:rFonts w:ascii="Arial" w:hAnsi="Arial"/>
          <w:color w:val="auto"/>
          <w:sz w:val="20"/>
        </w:rPr>
        <w:t>Times Fool Company</w:t>
      </w:r>
      <w:r w:rsidR="00CB03E2" w:rsidRPr="0049019E">
        <w:rPr>
          <w:rFonts w:ascii="Arial" w:hAnsi="Arial"/>
          <w:color w:val="auto"/>
          <w:sz w:val="20"/>
        </w:rPr>
        <w:tab/>
      </w:r>
      <w:r w:rsidR="00CB03E2" w:rsidRPr="0049019E">
        <w:rPr>
          <w:rFonts w:ascii="Arial" w:hAnsi="Arial"/>
          <w:color w:val="auto"/>
          <w:sz w:val="20"/>
        </w:rPr>
        <w:tab/>
      </w:r>
      <w:r w:rsidR="00CB03E2" w:rsidRPr="0049019E">
        <w:rPr>
          <w:rFonts w:ascii="Arial" w:hAnsi="Arial"/>
          <w:color w:val="auto"/>
          <w:sz w:val="20"/>
        </w:rPr>
        <w:tab/>
      </w:r>
      <w:r w:rsidR="003463C5" w:rsidRPr="0049019E">
        <w:rPr>
          <w:rFonts w:ascii="Arial" w:hAnsi="Arial"/>
          <w:color w:val="auto"/>
          <w:sz w:val="20"/>
        </w:rPr>
        <w:tab/>
      </w:r>
      <w:r w:rsidR="004371D3" w:rsidRPr="0049019E">
        <w:rPr>
          <w:rFonts w:ascii="Arial" w:hAnsi="Arial"/>
          <w:color w:val="auto"/>
          <w:sz w:val="20"/>
        </w:rPr>
        <w:t xml:space="preserve"> </w:t>
      </w:r>
      <w:r w:rsidR="00F669D5" w:rsidRPr="0049019E">
        <w:rPr>
          <w:rFonts w:ascii="Arial" w:hAnsi="Arial"/>
          <w:color w:val="auto"/>
          <w:sz w:val="20"/>
        </w:rPr>
        <w:tab/>
      </w:r>
      <w:r w:rsidR="00CB03E2" w:rsidRPr="0049019E">
        <w:rPr>
          <w:rFonts w:ascii="Arial" w:hAnsi="Arial"/>
          <w:color w:val="auto"/>
          <w:sz w:val="20"/>
        </w:rPr>
        <w:t>$</w:t>
      </w:r>
      <w:r w:rsidRPr="0049019E">
        <w:rPr>
          <w:rFonts w:ascii="Arial" w:hAnsi="Arial"/>
          <w:color w:val="auto"/>
          <w:sz w:val="20"/>
        </w:rPr>
        <w:t xml:space="preserve">  </w:t>
      </w:r>
      <w:r w:rsidR="0049019E" w:rsidRPr="0049019E">
        <w:rPr>
          <w:rFonts w:ascii="Arial" w:hAnsi="Arial"/>
          <w:color w:val="auto"/>
          <w:sz w:val="20"/>
        </w:rPr>
        <w:t>7</w:t>
      </w:r>
      <w:r w:rsidR="00CB03E2" w:rsidRPr="0049019E">
        <w:rPr>
          <w:rFonts w:ascii="Arial" w:hAnsi="Arial"/>
          <w:color w:val="auto"/>
          <w:sz w:val="20"/>
        </w:rPr>
        <w:t>,</w:t>
      </w:r>
      <w:r w:rsidR="0049019E" w:rsidRPr="0049019E">
        <w:rPr>
          <w:rFonts w:ascii="Arial" w:hAnsi="Arial"/>
          <w:color w:val="auto"/>
          <w:sz w:val="20"/>
        </w:rPr>
        <w:t>5</w:t>
      </w:r>
      <w:r w:rsidR="00CB03E2" w:rsidRPr="0049019E">
        <w:rPr>
          <w:rFonts w:ascii="Arial" w:hAnsi="Arial"/>
          <w:color w:val="auto"/>
          <w:sz w:val="20"/>
        </w:rPr>
        <w:t>00</w:t>
      </w:r>
    </w:p>
    <w:p w14:paraId="22CE90C3" w14:textId="77777777" w:rsidR="00D51473" w:rsidRPr="0049019E" w:rsidRDefault="00D51473" w:rsidP="00D408F8">
      <w:pPr>
        <w:ind w:left="720" w:firstLine="360"/>
        <w:rPr>
          <w:rFonts w:ascii="Arial" w:hAnsi="Arial"/>
          <w:color w:val="auto"/>
          <w:sz w:val="20"/>
        </w:rPr>
      </w:pPr>
    </w:p>
    <w:p w14:paraId="3E13616E" w14:textId="0F346AB6" w:rsidR="00D51473" w:rsidRPr="0049019E" w:rsidRDefault="00D51473" w:rsidP="00D51473">
      <w:pPr>
        <w:numPr>
          <w:ilvl w:val="0"/>
          <w:numId w:val="27"/>
        </w:numPr>
        <w:rPr>
          <w:rFonts w:ascii="Arial" w:hAnsi="Arial"/>
          <w:color w:val="auto"/>
          <w:sz w:val="20"/>
        </w:rPr>
      </w:pPr>
      <w:r w:rsidRPr="0049019E">
        <w:rPr>
          <w:rFonts w:ascii="Arial" w:hAnsi="Arial"/>
          <w:color w:val="auto"/>
          <w:sz w:val="20"/>
        </w:rPr>
        <w:t xml:space="preserve">Olivia White </w:t>
      </w:r>
      <w:r w:rsidR="00C77E16">
        <w:rPr>
          <w:rFonts w:ascii="Arial" w:hAnsi="Arial"/>
          <w:color w:val="auto"/>
          <w:sz w:val="20"/>
        </w:rPr>
        <w:t>Celebration</w:t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</w:r>
      <w:r w:rsidRPr="0049019E">
        <w:rPr>
          <w:rFonts w:ascii="Arial" w:hAnsi="Arial"/>
          <w:color w:val="auto"/>
          <w:sz w:val="20"/>
        </w:rPr>
        <w:tab/>
        <w:t>Carrie</w:t>
      </w:r>
    </w:p>
    <w:p w14:paraId="19EF6E09" w14:textId="77777777" w:rsidR="00D51473" w:rsidRPr="0049019E" w:rsidRDefault="00D51473" w:rsidP="00D408F8">
      <w:pPr>
        <w:ind w:left="720" w:firstLine="360"/>
        <w:rPr>
          <w:rFonts w:ascii="Arial" w:hAnsi="Arial"/>
          <w:color w:val="auto"/>
          <w:sz w:val="20"/>
        </w:rPr>
      </w:pPr>
    </w:p>
    <w:p w14:paraId="036B20E9" w14:textId="77777777" w:rsidR="00D51473" w:rsidRPr="0049019E" w:rsidRDefault="00D51473" w:rsidP="0049019E">
      <w:pPr>
        <w:rPr>
          <w:rFonts w:ascii="Arial" w:hAnsi="Arial"/>
          <w:color w:val="auto"/>
          <w:sz w:val="20"/>
        </w:rPr>
      </w:pPr>
    </w:p>
    <w:sectPr w:rsidR="00D51473" w:rsidRPr="0049019E" w:rsidSect="00296F27">
      <w:pgSz w:w="12240" w:h="15840"/>
      <w:pgMar w:top="1008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92A38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4CE0F30"/>
    <w:multiLevelType w:val="singleLevel"/>
    <w:tmpl w:val="9C84F3F2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4E87077"/>
    <w:multiLevelType w:val="singleLevel"/>
    <w:tmpl w:val="040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6617315"/>
    <w:multiLevelType w:val="singleLevel"/>
    <w:tmpl w:val="04090013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8A37859"/>
    <w:multiLevelType w:val="hybridMultilevel"/>
    <w:tmpl w:val="7DD25B1A"/>
    <w:lvl w:ilvl="0" w:tplc="2C5AC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BE101F"/>
    <w:multiLevelType w:val="singleLevel"/>
    <w:tmpl w:val="04090013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0F847273"/>
    <w:multiLevelType w:val="hybridMultilevel"/>
    <w:tmpl w:val="3F82BA4A"/>
    <w:lvl w:ilvl="0" w:tplc="D3667D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E23502"/>
    <w:multiLevelType w:val="hybridMultilevel"/>
    <w:tmpl w:val="861206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73647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14D35B1"/>
    <w:multiLevelType w:val="singleLevel"/>
    <w:tmpl w:val="016024E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21C70DFF"/>
    <w:multiLevelType w:val="singleLevel"/>
    <w:tmpl w:val="579A1BCE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23B0429A"/>
    <w:multiLevelType w:val="singleLevel"/>
    <w:tmpl w:val="A2D0A60A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25C82FF1"/>
    <w:multiLevelType w:val="hybridMultilevel"/>
    <w:tmpl w:val="84506C58"/>
    <w:lvl w:ilvl="0" w:tplc="5D52991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8290B"/>
    <w:multiLevelType w:val="hybridMultilevel"/>
    <w:tmpl w:val="7F9617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F1717"/>
    <w:multiLevelType w:val="hybridMultilevel"/>
    <w:tmpl w:val="6F2C5990"/>
    <w:lvl w:ilvl="0" w:tplc="1402D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94C4634"/>
    <w:multiLevelType w:val="singleLevel"/>
    <w:tmpl w:val="FC4EE87E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 w15:restartNumberingAfterBreak="0">
    <w:nsid w:val="3B723DD2"/>
    <w:multiLevelType w:val="hybridMultilevel"/>
    <w:tmpl w:val="F00E092A"/>
    <w:lvl w:ilvl="0" w:tplc="3E4C3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C0021C"/>
    <w:multiLevelType w:val="hybridMultilevel"/>
    <w:tmpl w:val="5F2A3E02"/>
    <w:lvl w:ilvl="0" w:tplc="0826D8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17020B"/>
    <w:multiLevelType w:val="hybridMultilevel"/>
    <w:tmpl w:val="FFDC26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8B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453B289F"/>
    <w:multiLevelType w:val="singleLevel"/>
    <w:tmpl w:val="11B00740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49841AC9"/>
    <w:multiLevelType w:val="hybridMultilevel"/>
    <w:tmpl w:val="F9D02F46"/>
    <w:lvl w:ilvl="0" w:tplc="E51631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A32744F"/>
    <w:multiLevelType w:val="singleLevel"/>
    <w:tmpl w:val="74240C82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5B2D1043"/>
    <w:multiLevelType w:val="singleLevel"/>
    <w:tmpl w:val="040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5C864A1B"/>
    <w:multiLevelType w:val="hybridMultilevel"/>
    <w:tmpl w:val="7AB632AC"/>
    <w:lvl w:ilvl="0" w:tplc="2BD63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3B43954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74168F6"/>
    <w:multiLevelType w:val="hybridMultilevel"/>
    <w:tmpl w:val="ECECC3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45F05"/>
    <w:multiLevelType w:val="hybridMultilevel"/>
    <w:tmpl w:val="786AD9C8"/>
    <w:lvl w:ilvl="0" w:tplc="612647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9772E30"/>
    <w:multiLevelType w:val="hybridMultilevel"/>
    <w:tmpl w:val="767E4E8E"/>
    <w:lvl w:ilvl="0" w:tplc="0686B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D70040B"/>
    <w:multiLevelType w:val="singleLevel"/>
    <w:tmpl w:val="9DA65410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 w16cid:durableId="609698727">
    <w:abstractNumId w:val="15"/>
  </w:num>
  <w:num w:numId="2" w16cid:durableId="1049231850">
    <w:abstractNumId w:val="22"/>
  </w:num>
  <w:num w:numId="3" w16cid:durableId="1275746876">
    <w:abstractNumId w:val="9"/>
  </w:num>
  <w:num w:numId="4" w16cid:durableId="1802111056">
    <w:abstractNumId w:val="23"/>
  </w:num>
  <w:num w:numId="5" w16cid:durableId="1229880409">
    <w:abstractNumId w:val="5"/>
  </w:num>
  <w:num w:numId="6" w16cid:durableId="835800534">
    <w:abstractNumId w:val="11"/>
  </w:num>
  <w:num w:numId="7" w16cid:durableId="1600218155">
    <w:abstractNumId w:val="8"/>
  </w:num>
  <w:num w:numId="8" w16cid:durableId="530460848">
    <w:abstractNumId w:val="3"/>
  </w:num>
  <w:num w:numId="9" w16cid:durableId="1560288181">
    <w:abstractNumId w:val="1"/>
  </w:num>
  <w:num w:numId="10" w16cid:durableId="941955643">
    <w:abstractNumId w:val="0"/>
  </w:num>
  <w:num w:numId="11" w16cid:durableId="1967546101">
    <w:abstractNumId w:val="25"/>
  </w:num>
  <w:num w:numId="12" w16cid:durableId="724570057">
    <w:abstractNumId w:val="29"/>
  </w:num>
  <w:num w:numId="13" w16cid:durableId="1114052720">
    <w:abstractNumId w:val="19"/>
  </w:num>
  <w:num w:numId="14" w16cid:durableId="1298413390">
    <w:abstractNumId w:val="10"/>
  </w:num>
  <w:num w:numId="15" w16cid:durableId="545028736">
    <w:abstractNumId w:val="2"/>
  </w:num>
  <w:num w:numId="16" w16cid:durableId="1793285808">
    <w:abstractNumId w:val="20"/>
  </w:num>
  <w:num w:numId="17" w16cid:durableId="1557276323">
    <w:abstractNumId w:val="14"/>
  </w:num>
  <w:num w:numId="18" w16cid:durableId="1038118784">
    <w:abstractNumId w:val="27"/>
  </w:num>
  <w:num w:numId="19" w16cid:durableId="1204711580">
    <w:abstractNumId w:val="12"/>
  </w:num>
  <w:num w:numId="20" w16cid:durableId="525605388">
    <w:abstractNumId w:val="21"/>
  </w:num>
  <w:num w:numId="21" w16cid:durableId="506017493">
    <w:abstractNumId w:val="6"/>
  </w:num>
  <w:num w:numId="22" w16cid:durableId="1262955581">
    <w:abstractNumId w:val="24"/>
  </w:num>
  <w:num w:numId="23" w16cid:durableId="1152137768">
    <w:abstractNumId w:val="16"/>
  </w:num>
  <w:num w:numId="24" w16cid:durableId="1169977121">
    <w:abstractNumId w:val="4"/>
  </w:num>
  <w:num w:numId="25" w16cid:durableId="1883515888">
    <w:abstractNumId w:val="7"/>
  </w:num>
  <w:num w:numId="26" w16cid:durableId="532808859">
    <w:abstractNumId w:val="18"/>
  </w:num>
  <w:num w:numId="27" w16cid:durableId="717701228">
    <w:abstractNumId w:val="26"/>
  </w:num>
  <w:num w:numId="28" w16cid:durableId="1341852662">
    <w:abstractNumId w:val="13"/>
  </w:num>
  <w:num w:numId="29" w16cid:durableId="56560869">
    <w:abstractNumId w:val="17"/>
  </w:num>
  <w:num w:numId="30" w16cid:durableId="73744068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B7A"/>
    <w:rsid w:val="00027A5F"/>
    <w:rsid w:val="000322BD"/>
    <w:rsid w:val="00037EB5"/>
    <w:rsid w:val="000756FB"/>
    <w:rsid w:val="00084C34"/>
    <w:rsid w:val="00087F72"/>
    <w:rsid w:val="000A2E35"/>
    <w:rsid w:val="000C5EDC"/>
    <w:rsid w:val="001067D9"/>
    <w:rsid w:val="00106B15"/>
    <w:rsid w:val="0015173D"/>
    <w:rsid w:val="00155F93"/>
    <w:rsid w:val="00160C6B"/>
    <w:rsid w:val="00166A74"/>
    <w:rsid w:val="00167ADD"/>
    <w:rsid w:val="001726A3"/>
    <w:rsid w:val="00185D2D"/>
    <w:rsid w:val="001B1BA2"/>
    <w:rsid w:val="001B44E7"/>
    <w:rsid w:val="001E4F30"/>
    <w:rsid w:val="0020233C"/>
    <w:rsid w:val="0022091E"/>
    <w:rsid w:val="00235CF9"/>
    <w:rsid w:val="002544B1"/>
    <w:rsid w:val="00284F02"/>
    <w:rsid w:val="00296F27"/>
    <w:rsid w:val="002C2C73"/>
    <w:rsid w:val="002F754B"/>
    <w:rsid w:val="003463C5"/>
    <w:rsid w:val="00355284"/>
    <w:rsid w:val="00370B7A"/>
    <w:rsid w:val="00380E08"/>
    <w:rsid w:val="003B749D"/>
    <w:rsid w:val="003C0F1C"/>
    <w:rsid w:val="003C2F26"/>
    <w:rsid w:val="003D3BEB"/>
    <w:rsid w:val="003E6824"/>
    <w:rsid w:val="003F02A3"/>
    <w:rsid w:val="004102C0"/>
    <w:rsid w:val="00412E2B"/>
    <w:rsid w:val="00414567"/>
    <w:rsid w:val="0041571C"/>
    <w:rsid w:val="004335A1"/>
    <w:rsid w:val="004371D3"/>
    <w:rsid w:val="00442E30"/>
    <w:rsid w:val="004456ED"/>
    <w:rsid w:val="004477BA"/>
    <w:rsid w:val="00476013"/>
    <w:rsid w:val="004807D3"/>
    <w:rsid w:val="00480D14"/>
    <w:rsid w:val="0049019E"/>
    <w:rsid w:val="004A7763"/>
    <w:rsid w:val="004C5374"/>
    <w:rsid w:val="004E573E"/>
    <w:rsid w:val="00515118"/>
    <w:rsid w:val="005220A5"/>
    <w:rsid w:val="00534619"/>
    <w:rsid w:val="00550094"/>
    <w:rsid w:val="005523D1"/>
    <w:rsid w:val="00553C8D"/>
    <w:rsid w:val="00562718"/>
    <w:rsid w:val="00576D88"/>
    <w:rsid w:val="00577713"/>
    <w:rsid w:val="006209FB"/>
    <w:rsid w:val="00652105"/>
    <w:rsid w:val="006661C2"/>
    <w:rsid w:val="0069118B"/>
    <w:rsid w:val="006B2519"/>
    <w:rsid w:val="006C128B"/>
    <w:rsid w:val="006C6542"/>
    <w:rsid w:val="006D52DC"/>
    <w:rsid w:val="006E55A1"/>
    <w:rsid w:val="0070399E"/>
    <w:rsid w:val="00760FA4"/>
    <w:rsid w:val="007946B3"/>
    <w:rsid w:val="00841271"/>
    <w:rsid w:val="008C03C4"/>
    <w:rsid w:val="009033D4"/>
    <w:rsid w:val="00912EC4"/>
    <w:rsid w:val="00923DC7"/>
    <w:rsid w:val="00933844"/>
    <w:rsid w:val="00946D9F"/>
    <w:rsid w:val="009732F4"/>
    <w:rsid w:val="00995898"/>
    <w:rsid w:val="009D01B1"/>
    <w:rsid w:val="009D5191"/>
    <w:rsid w:val="009E75A1"/>
    <w:rsid w:val="00A10FF0"/>
    <w:rsid w:val="00A25589"/>
    <w:rsid w:val="00A340B5"/>
    <w:rsid w:val="00A673D2"/>
    <w:rsid w:val="00A83317"/>
    <w:rsid w:val="00AD0762"/>
    <w:rsid w:val="00AD2757"/>
    <w:rsid w:val="00AD5289"/>
    <w:rsid w:val="00AE1242"/>
    <w:rsid w:val="00AF4615"/>
    <w:rsid w:val="00AF60B8"/>
    <w:rsid w:val="00B0537B"/>
    <w:rsid w:val="00B232BE"/>
    <w:rsid w:val="00B467B1"/>
    <w:rsid w:val="00B522DA"/>
    <w:rsid w:val="00B702CE"/>
    <w:rsid w:val="00B751CC"/>
    <w:rsid w:val="00BC06BE"/>
    <w:rsid w:val="00BC3625"/>
    <w:rsid w:val="00BC67FE"/>
    <w:rsid w:val="00BE4A7A"/>
    <w:rsid w:val="00BF3412"/>
    <w:rsid w:val="00C14F49"/>
    <w:rsid w:val="00C416B1"/>
    <w:rsid w:val="00C46CF8"/>
    <w:rsid w:val="00C46EB0"/>
    <w:rsid w:val="00C534DC"/>
    <w:rsid w:val="00C61A51"/>
    <w:rsid w:val="00C77E16"/>
    <w:rsid w:val="00C87A06"/>
    <w:rsid w:val="00C901D8"/>
    <w:rsid w:val="00C925BA"/>
    <w:rsid w:val="00CA6961"/>
    <w:rsid w:val="00CB03E2"/>
    <w:rsid w:val="00CD24C2"/>
    <w:rsid w:val="00CE5CC8"/>
    <w:rsid w:val="00CF5561"/>
    <w:rsid w:val="00D03220"/>
    <w:rsid w:val="00D232CE"/>
    <w:rsid w:val="00D24546"/>
    <w:rsid w:val="00D3319B"/>
    <w:rsid w:val="00D408F8"/>
    <w:rsid w:val="00D40983"/>
    <w:rsid w:val="00D51473"/>
    <w:rsid w:val="00D543B9"/>
    <w:rsid w:val="00D60CCA"/>
    <w:rsid w:val="00D80052"/>
    <w:rsid w:val="00D83794"/>
    <w:rsid w:val="00D87ED1"/>
    <w:rsid w:val="00D90B4D"/>
    <w:rsid w:val="00D93233"/>
    <w:rsid w:val="00DA1812"/>
    <w:rsid w:val="00DC3530"/>
    <w:rsid w:val="00DC362E"/>
    <w:rsid w:val="00DE2C34"/>
    <w:rsid w:val="00DE432B"/>
    <w:rsid w:val="00E332CD"/>
    <w:rsid w:val="00E36BBE"/>
    <w:rsid w:val="00E709FC"/>
    <w:rsid w:val="00E77EDA"/>
    <w:rsid w:val="00EB1EA7"/>
    <w:rsid w:val="00EE68D7"/>
    <w:rsid w:val="00EF5428"/>
    <w:rsid w:val="00EF7D61"/>
    <w:rsid w:val="00F16D8F"/>
    <w:rsid w:val="00F16E15"/>
    <w:rsid w:val="00F27369"/>
    <w:rsid w:val="00F468AD"/>
    <w:rsid w:val="00F669D5"/>
    <w:rsid w:val="00F673A5"/>
    <w:rsid w:val="00F8241A"/>
    <w:rsid w:val="00F92182"/>
    <w:rsid w:val="00F97201"/>
    <w:rsid w:val="00FE1CE5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AF89B7"/>
  <w15:chartTrackingRefBased/>
  <w15:docId w15:val="{F4C56293-FE4F-4843-8324-03C1B335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hAnsi="Garamond"/>
      <w:color w:val="000000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BlockText">
    <w:name w:val="Block Text"/>
    <w:basedOn w:val="Normal"/>
    <w:semiHidden/>
    <w:pPr>
      <w:ind w:left="1440" w:right="2160"/>
      <w:jc w:val="center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0762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923DC7"/>
    <w:pPr>
      <w:ind w:left="720"/>
    </w:pPr>
  </w:style>
  <w:style w:type="character" w:customStyle="1" w:styleId="Heading1Char">
    <w:name w:val="Heading 1 Char"/>
    <w:basedOn w:val="DefaultParagraphFont"/>
    <w:link w:val="Heading1"/>
    <w:rsid w:val="00442E30"/>
    <w:rPr>
      <w:rFonts w:ascii="Garamond" w:hAnsi="Garamond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2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Agenda:</vt:lpstr>
    </vt:vector>
  </TitlesOfParts>
  <Company>Dell Computer Corporation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Agenda:</dc:title>
  <dc:subject/>
  <dc:creator>Exec. Director</dc:creator>
  <cp:keywords/>
  <cp:lastModifiedBy>Lisa Curran</cp:lastModifiedBy>
  <cp:revision>10</cp:revision>
  <cp:lastPrinted>2022-06-14T12:37:00Z</cp:lastPrinted>
  <dcterms:created xsi:type="dcterms:W3CDTF">2024-05-29T15:31:00Z</dcterms:created>
  <dcterms:modified xsi:type="dcterms:W3CDTF">2024-06-07T16:09:00Z</dcterms:modified>
</cp:coreProperties>
</file>